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7D" w:rsidRPr="000C7C3D" w:rsidRDefault="00F1137D" w:rsidP="00F1137D">
      <w:pPr>
        <w:spacing w:after="240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</w:pPr>
      <w:r w:rsidRP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>The Zeros of a Quadratic Function</w:t>
      </w:r>
    </w:p>
    <w:p w:rsidR="00F1137D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b/>
          <w:noProof/>
          <w:color w:val="000000"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5pt;margin-top:25.8pt;width:2.25pt;height:118.5pt;z-index:251658240" o:connectortype="straight">
            <v:stroke startarrow="block" endarrow="block"/>
          </v:shape>
        </w:pict>
      </w:r>
      <w:r w:rsidR="00F1137D" w:rsidRP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>Example 1:</w:t>
      </w:r>
      <w:r w:rsidR="00F1137D" w:rsidRPr="000C7C3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 Draw three parabolas </w:t>
      </w:r>
      <w:r w:rsidR="000C7C3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that open up</w:t>
      </w:r>
      <w:r w:rsidR="00F1137D" w:rsidRPr="000C7C3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– one with 2 zeros, one with 1 zero and one with no zeros.</w:t>
      </w: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noProof/>
          <w:color w:val="000000"/>
          <w:sz w:val="24"/>
          <w:szCs w:val="24"/>
          <w:lang w:eastAsia="en-CA"/>
        </w:rPr>
        <w:pict>
          <v:shape id="_x0000_s1027" type="#_x0000_t32" style="position:absolute;margin-left:99.75pt;margin-top:22.15pt;width:273.75pt;height:0;z-index:251659264" o:connectortype="straight">
            <v:stroke startarrow="block" endarrow="block"/>
          </v:shape>
        </w:pict>
      </w: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0C7C3D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b/>
          <w:noProof/>
          <w:color w:val="000000"/>
          <w:sz w:val="24"/>
          <w:szCs w:val="24"/>
          <w:lang w:eastAsia="en-CA"/>
        </w:rPr>
        <w:pict>
          <v:shape id="_x0000_s1028" type="#_x0000_t32" style="position:absolute;margin-left:232.5pt;margin-top:22.25pt;width:3pt;height:115.5pt;z-index:251660288" o:connectortype="straight">
            <v:stroke startarrow="block" endarrow="block"/>
          </v:shape>
        </w:pict>
      </w:r>
      <w:r w:rsidR="000C7C3D" w:rsidRP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>Example 2:</w:t>
      </w:r>
      <w:r w:rsidR="000C7C3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Draw three parabolas the open down – one with 2 zeros, one with 1 zero and one with no zeros.</w:t>
      </w: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>
        <w:rPr>
          <w:rFonts w:ascii="Century Gothic" w:eastAsia="Times New Roman" w:hAnsi="Century Gothic" w:cs="Arial"/>
          <w:noProof/>
          <w:color w:val="000000"/>
          <w:sz w:val="24"/>
          <w:szCs w:val="24"/>
          <w:lang w:eastAsia="en-CA"/>
        </w:rPr>
        <w:pict>
          <v:shape id="_x0000_s1029" type="#_x0000_t32" style="position:absolute;margin-left:127.5pt;margin-top:22.35pt;width:258.75pt;height:.75pt;flip:y;z-index:251661312" o:connectortype="straight">
            <v:stroke startarrow="block" endarrow="block"/>
          </v:shape>
        </w:pict>
      </w:r>
    </w:p>
    <w:p w:rsidR="006C6CA0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6C6CA0" w:rsidRPr="000C7C3D" w:rsidRDefault="006C6CA0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</w:p>
    <w:p w:rsidR="00F1137D" w:rsidRPr="00F1137D" w:rsidRDefault="00F1137D" w:rsidP="00F1137D">
      <w:pPr>
        <w:spacing w:after="24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 xml:space="preserve">Example </w:t>
      </w:r>
      <w:r w:rsid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>3</w:t>
      </w:r>
      <w:r w:rsidRPr="000C7C3D">
        <w:rPr>
          <w:rFonts w:ascii="Century Gothic" w:eastAsia="Times New Roman" w:hAnsi="Century Gothic" w:cs="Arial"/>
          <w:b/>
          <w:color w:val="000000"/>
          <w:sz w:val="24"/>
          <w:szCs w:val="24"/>
          <w:lang w:eastAsia="en-CA"/>
        </w:rPr>
        <w:t>:</w:t>
      </w:r>
      <w:r w:rsidRPr="00F1137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</w:t>
      </w:r>
      <w:r w:rsidR="00A1393C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Investigate the three</w:t>
      </w:r>
      <w:r w:rsidRPr="00F1137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function</w:t>
      </w:r>
      <w:r w:rsidR="00A1393C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s</w:t>
      </w:r>
      <w:r w:rsidRPr="00F1137D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given below </w:t>
      </w:r>
    </w:p>
    <w:p w:rsidR="00F1137D" w:rsidRPr="006C6CA0" w:rsidRDefault="006C6CA0" w:rsidP="006C6CA0">
      <w:pPr>
        <w:numPr>
          <w:ilvl w:val="0"/>
          <w:numId w:val="1"/>
        </w:numPr>
        <w:spacing w:before="100" w:beforeAutospacing="1" w:after="100" w:afterAutospacing="1"/>
        <w:rPr>
          <w:oMath/>
          <w:rFonts w:ascii="Cambria Math" w:eastAsia="Times New Roman" w:hAnsi="Cambria Math" w:cs="Arial"/>
          <w:color w:val="000000"/>
          <w:sz w:val="24"/>
          <w:szCs w:val="24"/>
          <w:lang w:eastAsia="en-CA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>f(x)</m:t>
        </m:r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 xml:space="preserve"> = 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 xml:space="preserve"> + 2x - 3 </m:t>
        </m:r>
      </m:oMath>
    </w:p>
    <w:p w:rsidR="00F1137D" w:rsidRPr="006C6CA0" w:rsidRDefault="006C6CA0" w:rsidP="00F1137D">
      <w:pPr>
        <w:numPr>
          <w:ilvl w:val="0"/>
          <w:numId w:val="1"/>
        </w:numPr>
        <w:spacing w:before="100" w:beforeAutospacing="1" w:after="100" w:afterAutospacing="1"/>
        <w:rPr>
          <w:oMath/>
          <w:rFonts w:ascii="Cambria Math" w:eastAsia="Times New Roman" w:hAnsi="Cambria Math" w:cs="Arial"/>
          <w:color w:val="000000"/>
          <w:sz w:val="24"/>
          <w:szCs w:val="24"/>
          <w:lang w:eastAsia="en-CA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>g(x) = 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 xml:space="preserve"> + 2x - 1 </m:t>
        </m:r>
      </m:oMath>
    </w:p>
    <w:p w:rsidR="00F1137D" w:rsidRPr="006C6CA0" w:rsidRDefault="006C6CA0" w:rsidP="00F1137D">
      <w:pPr>
        <w:numPr>
          <w:ilvl w:val="0"/>
          <w:numId w:val="1"/>
        </w:numPr>
        <w:spacing w:before="100" w:beforeAutospacing="1" w:after="100" w:afterAutospacing="1"/>
        <w:rPr>
          <w:oMath/>
          <w:rFonts w:ascii="Cambria Math" w:eastAsia="Times New Roman" w:hAnsi="Cambria Math" w:cs="Arial"/>
          <w:color w:val="000000"/>
          <w:sz w:val="24"/>
          <w:szCs w:val="24"/>
          <w:lang w:eastAsia="en-CA"/>
        </w:rPr>
      </w:pP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>h</m:t>
        </m:r>
        <m:d>
          <m:d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 xml:space="preserve"> = -</m:t>
        </m:r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Arial"/>
            <w:color w:val="000000"/>
            <w:sz w:val="24"/>
            <w:szCs w:val="24"/>
            <w:lang w:eastAsia="en-CA"/>
          </w:rPr>
          <m:t xml:space="preserve"> + 2x - 10 </m:t>
        </m:r>
      </m:oMath>
    </w:p>
    <w:p w:rsidR="006C6CA0" w:rsidRPr="006C6CA0" w:rsidRDefault="00F1137D" w:rsidP="006C6CA0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PUT THEM IN VERTEX FORM</w:t>
      </w:r>
      <w:r w:rsidR="006C6CA0"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– HOW MANY ZEROS SHOULD THE FUNCTION HAVE ACCORDING TO VERTEX FORM?</w:t>
      </w:r>
    </w:p>
    <w:p w:rsidR="006C6CA0" w:rsidRPr="006C6CA0" w:rsidRDefault="00F1137D" w:rsidP="006C6CA0">
      <w:pPr>
        <w:pStyle w:val="ListParagraph"/>
        <w:numPr>
          <w:ilvl w:val="0"/>
          <w:numId w:val="4"/>
        </w:numPr>
        <w:spacing w:after="0"/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</w:pPr>
      <w:r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USE QUADRATIC FORMULA</w:t>
      </w:r>
      <w:r w:rsidR="006C6CA0"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 xml:space="preserve"> TO FIND THE ZEROS</w:t>
      </w:r>
    </w:p>
    <w:p w:rsidR="006C6CA0" w:rsidRPr="006C6CA0" w:rsidRDefault="00F1137D" w:rsidP="00F1137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t>WHAT PART OF QUADRATIC FORMULA DETERMINES HOW MANY ZEROS?</w:t>
      </w:r>
      <w:r w:rsidRPr="006C6CA0">
        <w:rPr>
          <w:rFonts w:ascii="Century Gothic" w:eastAsia="Times New Roman" w:hAnsi="Century Gothic" w:cs="Arial"/>
          <w:color w:val="000000"/>
          <w:sz w:val="24"/>
          <w:szCs w:val="24"/>
          <w:lang w:eastAsia="en-CA"/>
        </w:rPr>
        <w:br/>
      </w:r>
    </w:p>
    <w:p w:rsidR="00BE5682" w:rsidRPr="000C7C3D" w:rsidRDefault="00F1137D" w:rsidP="006C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Theme="minorEastAsia" w:hAnsi="Century Gothic"/>
          <w:sz w:val="24"/>
          <w:szCs w:val="24"/>
        </w:rPr>
      </w:pPr>
      <w:r w:rsidRPr="000C7C3D">
        <w:rPr>
          <w:rFonts w:ascii="Century Gothic" w:hAnsi="Century Gothic"/>
          <w:sz w:val="24"/>
          <w:szCs w:val="24"/>
        </w:rPr>
        <w:t xml:space="preserve">The </w:t>
      </w:r>
      <w:r w:rsidR="00C86C78" w:rsidRPr="000C7C3D">
        <w:rPr>
          <w:rFonts w:ascii="Century Gothic" w:hAnsi="Century Gothic"/>
          <w:b/>
          <w:sz w:val="24"/>
          <w:szCs w:val="24"/>
        </w:rPr>
        <w:t>DISCRIMINANT</w:t>
      </w:r>
      <w:r w:rsidR="00C86C78" w:rsidRPr="000C7C3D">
        <w:rPr>
          <w:rFonts w:ascii="Century Gothic" w:hAnsi="Century Gothic"/>
          <w:sz w:val="24"/>
          <w:szCs w:val="24"/>
        </w:rPr>
        <w:t>:</w:t>
      </w:r>
      <w:r w:rsidRPr="000C7C3D">
        <w:rPr>
          <w:rFonts w:ascii="Century Gothic" w:hAnsi="Century Gothic"/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entury Goth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entury Gothic"/>
                <w:sz w:val="24"/>
                <w:szCs w:val="24"/>
              </w:rPr>
              <m:t xml:space="preserve">2 </m:t>
            </m:r>
          </m:sup>
        </m:sSup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ac</m:t>
        </m:r>
      </m:oMath>
    </w:p>
    <w:p w:rsidR="00F1137D" w:rsidRPr="000C7C3D" w:rsidRDefault="00F1137D" w:rsidP="006C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Theme="minorEastAsia" w:hAnsi="Century Gothic"/>
          <w:sz w:val="24"/>
          <w:szCs w:val="24"/>
        </w:rPr>
      </w:pPr>
    </w:p>
    <w:p w:rsidR="00F1137D" w:rsidRPr="000C7C3D" w:rsidRDefault="00F1137D" w:rsidP="006C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Theme="minorEastAsia" w:hAnsi="Century Gothic"/>
          <w:sz w:val="24"/>
          <w:szCs w:val="24"/>
        </w:rPr>
      </w:pPr>
      <w:r w:rsidRPr="000C7C3D">
        <w:rPr>
          <w:rFonts w:ascii="Century Gothic" w:eastAsiaTheme="minorEastAsia" w:hAnsi="Century Gothic"/>
          <w:sz w:val="24"/>
          <w:szCs w:val="24"/>
        </w:rPr>
        <w:t xml:space="preserve">=0   </w:t>
      </w:r>
      <w:r w:rsidRPr="000C7C3D">
        <w:rPr>
          <w:rFonts w:ascii="Century Gothic" w:eastAsiaTheme="minorEastAsia" w:hAnsi="Century Gothic"/>
          <w:sz w:val="24"/>
          <w:szCs w:val="24"/>
        </w:rPr>
        <w:tab/>
        <w:t>1 root</w:t>
      </w:r>
      <w:r w:rsidR="006C6CA0">
        <w:rPr>
          <w:rFonts w:ascii="Century Gothic" w:eastAsiaTheme="minorEastAsia" w:hAnsi="Century Gothic"/>
          <w:sz w:val="24"/>
          <w:szCs w:val="24"/>
        </w:rPr>
        <w:t xml:space="preserve"> (1 zero)</w:t>
      </w:r>
    </w:p>
    <w:p w:rsidR="00F1137D" w:rsidRPr="000C7C3D" w:rsidRDefault="00F1137D" w:rsidP="006C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Theme="minorEastAsia" w:hAnsi="Century Gothic"/>
          <w:sz w:val="24"/>
          <w:szCs w:val="24"/>
        </w:rPr>
      </w:pPr>
      <w:r w:rsidRPr="000C7C3D">
        <w:rPr>
          <w:rFonts w:ascii="Century Gothic" w:eastAsiaTheme="minorEastAsia" w:hAnsi="Century Gothic"/>
          <w:sz w:val="24"/>
          <w:szCs w:val="24"/>
        </w:rPr>
        <w:t xml:space="preserve">&gt;0  </w:t>
      </w:r>
      <w:r w:rsidRPr="000C7C3D">
        <w:rPr>
          <w:rFonts w:ascii="Century Gothic" w:eastAsiaTheme="minorEastAsia" w:hAnsi="Century Gothic"/>
          <w:sz w:val="24"/>
          <w:szCs w:val="24"/>
        </w:rPr>
        <w:tab/>
        <w:t>2 roots</w:t>
      </w:r>
      <w:r w:rsidR="006C6CA0">
        <w:rPr>
          <w:rFonts w:ascii="Century Gothic" w:eastAsiaTheme="minorEastAsia" w:hAnsi="Century Gothic"/>
          <w:sz w:val="24"/>
          <w:szCs w:val="24"/>
        </w:rPr>
        <w:t xml:space="preserve"> (2 zeros)</w:t>
      </w:r>
    </w:p>
    <w:p w:rsidR="00F1137D" w:rsidRPr="000C7C3D" w:rsidRDefault="00F1137D" w:rsidP="006C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Theme="minorEastAsia" w:hAnsi="Century Gothic"/>
          <w:sz w:val="24"/>
          <w:szCs w:val="24"/>
        </w:rPr>
      </w:pPr>
      <w:r w:rsidRPr="000C7C3D">
        <w:rPr>
          <w:rFonts w:ascii="Century Gothic" w:eastAsiaTheme="minorEastAsia" w:hAnsi="Century Gothic"/>
          <w:sz w:val="24"/>
          <w:szCs w:val="24"/>
        </w:rPr>
        <w:t xml:space="preserve">&lt; 0  </w:t>
      </w:r>
      <w:r w:rsidRPr="000C7C3D">
        <w:rPr>
          <w:rFonts w:ascii="Century Gothic" w:eastAsiaTheme="minorEastAsia" w:hAnsi="Century Gothic"/>
          <w:sz w:val="24"/>
          <w:szCs w:val="24"/>
        </w:rPr>
        <w:tab/>
        <w:t xml:space="preserve">no </w:t>
      </w:r>
      <w:proofErr w:type="gramStart"/>
      <w:r w:rsidRPr="000C7C3D">
        <w:rPr>
          <w:rFonts w:ascii="Century Gothic" w:eastAsiaTheme="minorEastAsia" w:hAnsi="Century Gothic"/>
          <w:sz w:val="24"/>
          <w:szCs w:val="24"/>
        </w:rPr>
        <w:t>roots</w:t>
      </w:r>
      <w:r w:rsidR="006C6CA0">
        <w:rPr>
          <w:rFonts w:ascii="Century Gothic" w:eastAsiaTheme="minorEastAsia" w:hAnsi="Century Gothic"/>
          <w:sz w:val="24"/>
          <w:szCs w:val="24"/>
        </w:rPr>
        <w:t xml:space="preserve">  (</w:t>
      </w:r>
      <w:proofErr w:type="gramEnd"/>
      <w:r w:rsidR="006C6CA0">
        <w:rPr>
          <w:rFonts w:ascii="Century Gothic" w:eastAsiaTheme="minorEastAsia" w:hAnsi="Century Gothic"/>
          <w:sz w:val="24"/>
          <w:szCs w:val="24"/>
        </w:rPr>
        <w:t>NO zeros)</w:t>
      </w:r>
    </w:p>
    <w:p w:rsidR="006C6CA0" w:rsidRPr="006C6CA0" w:rsidRDefault="00F1137D" w:rsidP="00F1137D">
      <w:pPr>
        <w:rPr>
          <w:rFonts w:ascii="Century Gothic" w:eastAsiaTheme="minorEastAsia" w:hAnsi="Century Gothic"/>
          <w:sz w:val="24"/>
          <w:szCs w:val="24"/>
        </w:rPr>
      </w:pPr>
      <w:r w:rsidRPr="000C7C3D">
        <w:rPr>
          <w:rFonts w:ascii="Century Gothic" w:eastAsiaTheme="minorEastAsia" w:hAnsi="Century Gothic"/>
          <w:b/>
          <w:sz w:val="24"/>
          <w:szCs w:val="24"/>
        </w:rPr>
        <w:t xml:space="preserve">Example </w:t>
      </w:r>
      <w:r w:rsidR="000C7C3D">
        <w:rPr>
          <w:rFonts w:ascii="Century Gothic" w:eastAsiaTheme="minorEastAsia" w:hAnsi="Century Gothic"/>
          <w:b/>
          <w:sz w:val="24"/>
          <w:szCs w:val="24"/>
        </w:rPr>
        <w:t>4</w:t>
      </w:r>
      <w:r w:rsidRPr="000C7C3D">
        <w:rPr>
          <w:rFonts w:ascii="Century Gothic" w:eastAsiaTheme="minorEastAsia" w:hAnsi="Century Gothic"/>
          <w:b/>
          <w:sz w:val="24"/>
          <w:szCs w:val="24"/>
        </w:rPr>
        <w:t>:</w:t>
      </w:r>
      <w:r w:rsidRPr="000C7C3D">
        <w:rPr>
          <w:rFonts w:ascii="Century Gothic" w:eastAsiaTheme="minorEastAsia" w:hAnsi="Century Gothic"/>
          <w:sz w:val="24"/>
          <w:szCs w:val="24"/>
        </w:rPr>
        <w:t xml:space="preserve">  Determine the value of </w:t>
      </w:r>
      <w:r w:rsidR="006C6CA0">
        <w:rPr>
          <w:rFonts w:ascii="Century Gothic" w:eastAsiaTheme="minorEastAsia" w:hAnsi="Century Gothic"/>
          <w:i/>
          <w:sz w:val="24"/>
          <w:szCs w:val="24"/>
        </w:rPr>
        <w:t>k</w:t>
      </w:r>
      <w:r w:rsidRPr="000C7C3D">
        <w:rPr>
          <w:rFonts w:ascii="Century Gothic" w:eastAsiaTheme="minorEastAsia" w:hAnsi="Century Gothic"/>
          <w:sz w:val="24"/>
          <w:szCs w:val="24"/>
        </w:rPr>
        <w:t xml:space="preserve"> so that the quadratic function </w:t>
      </w:r>
    </w:p>
    <w:p w:rsidR="00F1137D" w:rsidRDefault="00F1137D" w:rsidP="00F1137D">
      <w:pPr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entury Gothic"/>
            <w:sz w:val="24"/>
            <w:szCs w:val="24"/>
          </w:rPr>
          <m:t>=5</m:t>
        </m:r>
        <m:sSup>
          <m:sSupPr>
            <m:ctrlPr>
              <w:rPr>
                <w:rFonts w:ascii="Cambria Math" w:eastAsiaTheme="minorEastAsia" w:hAnsi="Century Goth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entury Gothic"/>
                <w:sz w:val="24"/>
                <w:szCs w:val="24"/>
              </w:rPr>
              <m:t>2</m:t>
            </m:r>
          </m:sup>
        </m:sSup>
        <m:r>
          <w:rPr>
            <w:rFonts w:ascii="Century Gothic" w:eastAsiaTheme="minorEastAsia" w:hAnsi="Century Gothic"/>
            <w:sz w:val="24"/>
            <w:szCs w:val="24"/>
          </w:rPr>
          <m:t>-</m:t>
        </m:r>
        <m:r>
          <w:rPr>
            <w:rFonts w:ascii="Cambria Math" w:eastAsiaTheme="minorEastAsia" w:hAnsi="Century Gothic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kx</m:t>
        </m:r>
        <m:r>
          <w:rPr>
            <w:rFonts w:ascii="Cambria Math" w:eastAsiaTheme="minorEastAsia" w:hAnsi="Century Gothic"/>
            <w:sz w:val="24"/>
            <w:szCs w:val="24"/>
          </w:rPr>
          <m:t xml:space="preserve">+10 </m:t>
        </m:r>
        <m:r>
          <w:rPr>
            <w:rFonts w:ascii="Cambria Math" w:eastAsiaTheme="minorEastAsia" w:hAnsi="Century Gothic"/>
            <w:sz w:val="24"/>
            <w:szCs w:val="24"/>
          </w:rPr>
          <m:t>h</m:t>
        </m:r>
      </m:oMath>
      <w:r w:rsidR="006C6CA0">
        <w:rPr>
          <w:rFonts w:ascii="Century Gothic" w:eastAsiaTheme="minorEastAsia" w:hAnsi="Century Gothic"/>
          <w:sz w:val="24"/>
          <w:szCs w:val="24"/>
        </w:rPr>
        <w:t xml:space="preserve">  </w:t>
      </w:r>
      <w:proofErr w:type="gramStart"/>
      <w:r w:rsidR="006C6CA0">
        <w:rPr>
          <w:rFonts w:ascii="Century Gothic" w:eastAsiaTheme="minorEastAsia" w:hAnsi="Century Gothic"/>
          <w:sz w:val="24"/>
          <w:szCs w:val="24"/>
        </w:rPr>
        <w:t>has</w:t>
      </w:r>
      <w:proofErr w:type="gramEnd"/>
      <w:r w:rsidR="006C6CA0">
        <w:rPr>
          <w:rFonts w:ascii="Century Gothic" w:eastAsiaTheme="minorEastAsia" w:hAnsi="Century Gothic"/>
          <w:sz w:val="24"/>
          <w:szCs w:val="24"/>
        </w:rPr>
        <w:t xml:space="preserve"> 1 root</w:t>
      </w:r>
    </w:p>
    <w:p w:rsidR="006C6CA0" w:rsidRPr="000C7C3D" w:rsidRDefault="006C6CA0" w:rsidP="00F1137D">
      <w:pPr>
        <w:rPr>
          <w:rFonts w:ascii="Century Gothic" w:eastAsiaTheme="minorEastAsia" w:hAnsi="Century Gothic"/>
          <w:sz w:val="24"/>
          <w:szCs w:val="24"/>
        </w:rPr>
      </w:pPr>
    </w:p>
    <w:p w:rsidR="00F1137D" w:rsidRPr="00F1137D" w:rsidRDefault="00F1137D" w:rsidP="00F1137D">
      <w:pPr>
        <w:rPr>
          <w:rFonts w:eastAsiaTheme="minorEastAsia"/>
        </w:rPr>
      </w:pPr>
      <w:r w:rsidRPr="000C7C3D">
        <w:rPr>
          <w:rFonts w:ascii="Century Gothic" w:eastAsiaTheme="minorEastAsia" w:hAnsi="Century Gothic"/>
          <w:sz w:val="24"/>
          <w:szCs w:val="24"/>
        </w:rPr>
        <w:t xml:space="preserve"> </w:t>
      </w:r>
      <w:r w:rsidR="000C7C3D">
        <w:rPr>
          <w:rFonts w:ascii="Century Gothic" w:eastAsiaTheme="minorEastAsia" w:hAnsi="Century Gothic"/>
          <w:b/>
          <w:sz w:val="24"/>
          <w:szCs w:val="24"/>
        </w:rPr>
        <w:t>Example 5</w:t>
      </w:r>
      <w:r w:rsidRPr="000C7C3D">
        <w:rPr>
          <w:rFonts w:ascii="Century Gothic" w:eastAsiaTheme="minorEastAsia" w:hAnsi="Century Gothic"/>
          <w:b/>
          <w:sz w:val="24"/>
          <w:szCs w:val="24"/>
        </w:rPr>
        <w:t>:</w:t>
      </w:r>
      <w:r w:rsidRPr="000C7C3D">
        <w:rPr>
          <w:rFonts w:ascii="Century Gothic" w:eastAsiaTheme="minorEastAsia" w:hAnsi="Century Gothic"/>
          <w:sz w:val="24"/>
          <w:szCs w:val="24"/>
        </w:rPr>
        <w:t xml:space="preserve">  A company determines that its profit function is represented </w:t>
      </w:r>
      <w:proofErr w:type="gramStart"/>
      <w:r w:rsidRPr="000C7C3D">
        <w:rPr>
          <w:rFonts w:ascii="Century Gothic" w:eastAsiaTheme="minorEastAsia" w:hAnsi="Century Gothic"/>
          <w:sz w:val="24"/>
          <w:szCs w:val="24"/>
        </w:rPr>
        <w:t xml:space="preserve">by </w:t>
      </w:r>
      <m:oMath>
        <m:d>
          <m:dPr>
            <m:ctrlPr>
              <w:rPr>
                <w:rFonts w:ascii="Cambria Math" w:eastAsiaTheme="minorEastAsia" w:hAnsi="Century Gothic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entury Gothic"/>
            <w:sz w:val="24"/>
            <w:szCs w:val="24"/>
          </w:rPr>
          <m:t xml:space="preserve">= </m:t>
        </m:r>
        <m:r>
          <w:rPr>
            <w:rFonts w:ascii="Century Gothic" w:eastAsiaTheme="minorEastAsia" w:hAnsi="Century Gothic"/>
            <w:sz w:val="24"/>
            <w:szCs w:val="24"/>
          </w:rPr>
          <m:t>-</m:t>
        </m:r>
        <m:r>
          <w:rPr>
            <w:rFonts w:ascii="Cambria Math" w:eastAsiaTheme="minorEastAsia" w:hAnsi="Century Gothic"/>
            <w:sz w:val="24"/>
            <w:szCs w:val="24"/>
          </w:rPr>
          <m:t>0.5</m:t>
        </m:r>
        <m:sSup>
          <m:sSupPr>
            <m:ctrlPr>
              <w:rPr>
                <w:rFonts w:ascii="Cambria Math" w:eastAsiaTheme="minorEastAsia" w:hAnsi="Century Gothic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entury Gothic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entury Gothic"/>
            <w:sz w:val="24"/>
            <w:szCs w:val="24"/>
          </w:rPr>
          <m:t>+ 4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entury Gothic" w:eastAsiaTheme="minorEastAsia" w:hAnsi="Century Gothic"/>
            <w:sz w:val="24"/>
            <w:szCs w:val="24"/>
          </w:rPr>
          <m:t>-</m:t>
        </m:r>
        <m:r>
          <w:rPr>
            <w:rFonts w:ascii="Cambria Math" w:eastAsiaTheme="minorEastAsia" w:hAnsi="Century Gothic"/>
            <w:sz w:val="24"/>
            <w:szCs w:val="24"/>
          </w:rPr>
          <m:t>16</m:t>
        </m:r>
      </m:oMath>
      <w:r w:rsidR="000C7C3D" w:rsidRPr="000C7C3D">
        <w:rPr>
          <w:rFonts w:ascii="Century Gothic" w:eastAsiaTheme="minorEastAsia" w:hAnsi="Century Gothic"/>
          <w:sz w:val="24"/>
          <w:szCs w:val="24"/>
        </w:rPr>
        <w:t xml:space="preserve"> .  Will it be possible for the company to break even?</w:t>
      </w:r>
    </w:p>
    <w:sectPr w:rsidR="00F1137D" w:rsidRPr="00F1137D" w:rsidSect="006C6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B13"/>
    <w:multiLevelType w:val="multilevel"/>
    <w:tmpl w:val="EDF0B7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6122F"/>
    <w:multiLevelType w:val="hybridMultilevel"/>
    <w:tmpl w:val="706A1CC6"/>
    <w:lvl w:ilvl="0" w:tplc="0F78F5A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23A4"/>
    <w:multiLevelType w:val="multilevel"/>
    <w:tmpl w:val="413C0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F01A8"/>
    <w:multiLevelType w:val="hybridMultilevel"/>
    <w:tmpl w:val="9244A1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1137D"/>
    <w:rsid w:val="000232D4"/>
    <w:rsid w:val="000C7C3D"/>
    <w:rsid w:val="00154CC6"/>
    <w:rsid w:val="001D3652"/>
    <w:rsid w:val="00247120"/>
    <w:rsid w:val="0025648A"/>
    <w:rsid w:val="002802AE"/>
    <w:rsid w:val="003C41BE"/>
    <w:rsid w:val="006C6CA0"/>
    <w:rsid w:val="006E0557"/>
    <w:rsid w:val="0084216B"/>
    <w:rsid w:val="008B0CC7"/>
    <w:rsid w:val="008B5542"/>
    <w:rsid w:val="00934A4F"/>
    <w:rsid w:val="00940F89"/>
    <w:rsid w:val="00A1393C"/>
    <w:rsid w:val="00A306F4"/>
    <w:rsid w:val="00B11E3E"/>
    <w:rsid w:val="00BE5682"/>
    <w:rsid w:val="00BF2777"/>
    <w:rsid w:val="00C86C78"/>
    <w:rsid w:val="00CB1DBD"/>
    <w:rsid w:val="00CB3F6F"/>
    <w:rsid w:val="00CF0C3B"/>
    <w:rsid w:val="00D047F2"/>
    <w:rsid w:val="00D2268D"/>
    <w:rsid w:val="00E240C6"/>
    <w:rsid w:val="00F1137D"/>
    <w:rsid w:val="00F1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3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3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3598-2665-4A39-83C5-AA19020D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ethang</dc:creator>
  <cp:lastModifiedBy>Elizabeth Thangaraj</cp:lastModifiedBy>
  <cp:revision>3</cp:revision>
  <cp:lastPrinted>2012-03-26T11:37:00Z</cp:lastPrinted>
  <dcterms:created xsi:type="dcterms:W3CDTF">2012-03-26T11:35:00Z</dcterms:created>
  <dcterms:modified xsi:type="dcterms:W3CDTF">2012-03-26T17:50:00Z</dcterms:modified>
</cp:coreProperties>
</file>